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4C4" w:rsidRPr="000C2282" w:rsidRDefault="005974C4" w:rsidP="005974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0C2282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НОВОЗЫБКОВСКАЯ</w:t>
      </w:r>
    </w:p>
    <w:p w:rsidR="005974C4" w:rsidRPr="000C2282" w:rsidRDefault="005974C4" w:rsidP="005974C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0C2282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ГОРОДСКАЯ АДМИНИСТРАЦИЯ</w:t>
      </w:r>
    </w:p>
    <w:p w:rsidR="005974C4" w:rsidRPr="000C2282" w:rsidRDefault="005974C4" w:rsidP="005974C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5974C4" w:rsidRPr="000C2282" w:rsidRDefault="005974C4" w:rsidP="005974C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0C2282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5974C4" w:rsidRDefault="005974C4" w:rsidP="005974C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5974C4" w:rsidRPr="000C2282" w:rsidRDefault="005974C4" w:rsidP="005974C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5974C4" w:rsidRDefault="005974C4" w:rsidP="005974C4">
      <w:pPr>
        <w:spacing w:after="0" w:line="240" w:lineRule="auto"/>
        <w:jc w:val="both"/>
        <w:rPr>
          <w:sz w:val="28"/>
          <w:szCs w:val="28"/>
        </w:rPr>
      </w:pPr>
      <w:r w:rsidRPr="007532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532F5" w:rsidRPr="007532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27</w:t>
      </w:r>
      <w:r w:rsidRPr="007532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.09.2023 г.  № </w:t>
      </w:r>
      <w:r w:rsidR="007532F5" w:rsidRPr="007532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766</w:t>
      </w:r>
    </w:p>
    <w:p w:rsidR="00CB1B39" w:rsidRDefault="00CB1B39" w:rsidP="0054479F">
      <w:pPr>
        <w:spacing w:after="0"/>
        <w:rPr>
          <w:sz w:val="28"/>
          <w:szCs w:val="28"/>
        </w:rPr>
      </w:pPr>
    </w:p>
    <w:p w:rsidR="00EB3C83" w:rsidRPr="0054479F" w:rsidRDefault="00EB3C83" w:rsidP="0054479F">
      <w:pPr>
        <w:spacing w:after="0"/>
        <w:rPr>
          <w:sz w:val="28"/>
          <w:szCs w:val="28"/>
        </w:rPr>
      </w:pPr>
    </w:p>
    <w:tbl>
      <w:tblPr>
        <w:tblStyle w:val="a7"/>
        <w:tblW w:w="27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</w:tblGrid>
      <w:tr w:rsidR="00232927" w:rsidTr="00D1404D">
        <w:trPr>
          <w:trHeight w:val="1463"/>
        </w:trPr>
        <w:tc>
          <w:tcPr>
            <w:tcW w:w="5000" w:type="pct"/>
          </w:tcPr>
          <w:p w:rsidR="00232927" w:rsidRDefault="00473308" w:rsidP="001E3061">
            <w:pPr>
              <w:ind w:right="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утверждении тарифов на платные </w:t>
            </w:r>
            <w:r w:rsidR="00A85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образовательные </w:t>
            </w:r>
            <w:r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услуги, оказываемые муниципальным бюджетным  учреждением </w:t>
            </w:r>
            <w:r w:rsidR="0017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дополнительного образования </w:t>
            </w:r>
            <w:r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1E3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Новозыбковская д</w:t>
            </w:r>
            <w:r w:rsidR="0017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етская </w:t>
            </w:r>
            <w:r w:rsidR="001E3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</w:t>
            </w:r>
            <w:r w:rsidR="0017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 школа»</w:t>
            </w:r>
            <w:r w:rsidR="001D78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B1354" w:rsidRPr="00D1404D" w:rsidRDefault="005B1354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C83" w:rsidRPr="00D1404D" w:rsidRDefault="00EB3C83" w:rsidP="002C592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2927" w:rsidRDefault="00232927" w:rsidP="00EB3C8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06.10.2003г. №131-ФЗ «Об</w:t>
      </w:r>
      <w:r w:rsidR="001D7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общих принципах организации местного самоуправления в Российской Федерации», </w:t>
      </w:r>
      <w:r w:rsidR="001E3061" w:rsidRP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Новозыбковского городского Совета народных депутатов от 14.02.2023г. № 6-495 «О Порядке принятия решений об установлении тарифов на услуги и работы муниципальных предприятий и учреждений Новозыбковского городского округа»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связи с обращением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1E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Новозыбковская детская художественная школа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ц</w:t>
      </w:r>
      <w:r w:rsidR="00C14743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елях упорядочения оказания 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платных</w:t>
      </w:r>
      <w:r w:rsidR="00C14743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2C5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B1354" w:rsidRPr="00D1404D" w:rsidRDefault="005B1354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C83" w:rsidRPr="00D1404D" w:rsidRDefault="00EB3C83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2927" w:rsidRDefault="00232927" w:rsidP="002C5925">
      <w:pPr>
        <w:spacing w:after="0" w:line="240" w:lineRule="auto"/>
        <w:ind w:right="-3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232927" w:rsidRPr="00721365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47D" w:rsidRDefault="00247701" w:rsidP="00D1404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тарифы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платн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="00A85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образовательные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оказываемые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дополнительного образования </w:t>
      </w:r>
      <w:r w:rsidR="009C49A4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E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Новозыбковская детская художественная школа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постановлению.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747D" w:rsidRDefault="00247701" w:rsidP="00D1404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CD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публикова</w:t>
      </w:r>
      <w:r w:rsidR="00CD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E3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сайте Новозыбковской городской 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в сети </w:t>
      </w:r>
      <w:r w:rsidR="00DE37F3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нтернет.</w:t>
      </w:r>
    </w:p>
    <w:p w:rsidR="0085617E" w:rsidRDefault="001E3061" w:rsidP="00D1404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56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Настоящее постановление вступает в силу с 01 </w:t>
      </w:r>
      <w:r w:rsidR="0005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</w:t>
      </w:r>
      <w:r w:rsidR="005F5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ября</w:t>
      </w:r>
      <w:r w:rsidR="00856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05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56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232927" w:rsidRPr="001219D3" w:rsidRDefault="00050B1D" w:rsidP="00D1404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47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</w:t>
      </w:r>
      <w:r w:rsidR="00DE37F3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постановления 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возложить на заместителя главы Новозыбковской городской администрации Пушную Ю.В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E37F3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2927" w:rsidRPr="00D1404D" w:rsidRDefault="00232927" w:rsidP="00D1404D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C83" w:rsidRPr="00D1404D" w:rsidRDefault="00EB3C83" w:rsidP="00D1404D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925" w:rsidRDefault="009C49A4" w:rsidP="00D1404D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</w:p>
    <w:p w:rsidR="00232927" w:rsidRPr="00721365" w:rsidRDefault="002C5925" w:rsidP="00D1404D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ородской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87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Грек</w:t>
      </w:r>
    </w:p>
    <w:p w:rsidR="00232927" w:rsidRPr="00D1404D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1404D" w:rsidRPr="00D1404D" w:rsidRDefault="00D1404D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477C0" w:rsidRPr="00B47370" w:rsidRDefault="00B477C0" w:rsidP="00B477C0">
      <w:pPr>
        <w:spacing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B47370">
        <w:rPr>
          <w:rFonts w:ascii="Times New Roman" w:hAnsi="Times New Roman" w:cs="Times New Roman"/>
          <w:sz w:val="24"/>
          <w:szCs w:val="24"/>
        </w:rPr>
        <w:t>А.А. Исаченко</w:t>
      </w:r>
    </w:p>
    <w:p w:rsidR="00657A2A" w:rsidRDefault="00D1404D" w:rsidP="005974C4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477C0" w:rsidRPr="00B473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="005B1354">
        <w:rPr>
          <w:rFonts w:ascii="Times New Roman" w:hAnsi="Times New Roman" w:cs="Times New Roman"/>
          <w:sz w:val="24"/>
          <w:szCs w:val="24"/>
        </w:rPr>
        <w:t>5</w:t>
      </w:r>
      <w:r w:rsidR="00B477C0" w:rsidRPr="00B473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  <w:r w:rsidR="005B1354">
        <w:rPr>
          <w:rFonts w:ascii="Times New Roman" w:hAnsi="Times New Roman" w:cs="Times New Roman"/>
          <w:sz w:val="24"/>
          <w:szCs w:val="24"/>
        </w:rPr>
        <w:t>7</w:t>
      </w:r>
      <w:r w:rsidR="00B477C0" w:rsidRPr="00B47370">
        <w:rPr>
          <w:rFonts w:ascii="Times New Roman" w:hAnsi="Times New Roman" w:cs="Times New Roman"/>
          <w:sz w:val="24"/>
          <w:szCs w:val="24"/>
        </w:rPr>
        <w:t xml:space="preserve"> </w:t>
      </w:r>
      <w:r w:rsidR="00CB1B39" w:rsidRPr="00CB1B39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5974C4" w:rsidRDefault="005974C4" w:rsidP="003504F1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3504F1" w:rsidRPr="003504F1" w:rsidRDefault="003504F1" w:rsidP="003504F1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  <w:r w:rsidRPr="003504F1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lastRenderedPageBreak/>
        <w:t>Приложение</w:t>
      </w:r>
      <w:r w:rsidR="00DE37F3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r w:rsidRPr="003504F1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</w:p>
    <w:p w:rsidR="003504F1" w:rsidRPr="003504F1" w:rsidRDefault="003504F1" w:rsidP="003504F1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  <w:r w:rsidRPr="003504F1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>к постановлению Новозыбковской</w:t>
      </w:r>
    </w:p>
    <w:p w:rsidR="005974C4" w:rsidRDefault="003504F1" w:rsidP="003504F1">
      <w:pPr>
        <w:spacing w:after="0" w:line="240" w:lineRule="auto"/>
        <w:ind w:left="5387" w:right="-32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50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городской администрации</w:t>
      </w:r>
    </w:p>
    <w:p w:rsidR="00026423" w:rsidRDefault="005974C4" w:rsidP="003504F1">
      <w:pPr>
        <w:spacing w:after="0" w:line="240" w:lineRule="auto"/>
        <w:ind w:left="5387" w:right="-3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7532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532F5" w:rsidRPr="007532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27</w:t>
      </w:r>
      <w:r w:rsidRPr="007532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.09.2023 г.  № </w:t>
      </w:r>
      <w:r w:rsidR="007532F5" w:rsidRPr="007532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766</w:t>
      </w:r>
      <w:r w:rsidR="003504F1" w:rsidRPr="00350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:rsidR="00026423" w:rsidRDefault="00026423" w:rsidP="00DD52DE">
      <w:pPr>
        <w:spacing w:after="0" w:line="240" w:lineRule="auto"/>
        <w:ind w:left="-142" w:right="-327"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4F1" w:rsidRDefault="003504F1" w:rsidP="003504F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B1D" w:rsidRDefault="00050B1D" w:rsidP="003504F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B1D" w:rsidRDefault="00050B1D" w:rsidP="003504F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2DE" w:rsidRDefault="00DD52DE" w:rsidP="003504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2DE" w:rsidRPr="00050B1D" w:rsidRDefault="00DD52DE" w:rsidP="005B135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B1D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5B1354" w:rsidRPr="00050B1D" w:rsidRDefault="00DD52DE" w:rsidP="005B13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0B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платные</w:t>
      </w:r>
      <w:r w:rsidR="00A85C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образовательные</w:t>
      </w:r>
      <w:r w:rsidRPr="00050B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услуги, оказываемые</w:t>
      </w:r>
    </w:p>
    <w:p w:rsidR="00DE37F3" w:rsidRPr="00050B1D" w:rsidRDefault="00DD52DE" w:rsidP="000F4CE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0B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муниципальным бюджетным учреждением</w:t>
      </w:r>
      <w:r w:rsidR="000F4CE4" w:rsidRPr="00050B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дополнительного образования «</w:t>
      </w:r>
      <w:r w:rsidR="00050B1D" w:rsidRPr="00050B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Новозыбковская детская художественная школа</w:t>
      </w:r>
      <w:r w:rsidR="000F4CE4" w:rsidRPr="00050B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</w:p>
    <w:p w:rsidR="00DF1ED8" w:rsidRDefault="00DF1ED8" w:rsidP="005B13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9472" w:type="dxa"/>
        <w:tblLook w:val="04A0" w:firstRow="1" w:lastRow="0" w:firstColumn="1" w:lastColumn="0" w:noHBand="0" w:noVBand="1"/>
      </w:tblPr>
      <w:tblGrid>
        <w:gridCol w:w="666"/>
        <w:gridCol w:w="5425"/>
        <w:gridCol w:w="1763"/>
        <w:gridCol w:w="1618"/>
      </w:tblGrid>
      <w:tr w:rsidR="00DD52DE" w:rsidRPr="000C6198" w:rsidTr="009D355C">
        <w:trPr>
          <w:trHeight w:val="721"/>
        </w:trPr>
        <w:tc>
          <w:tcPr>
            <w:tcW w:w="666" w:type="dxa"/>
          </w:tcPr>
          <w:p w:rsidR="00DD52DE" w:rsidRPr="000C619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DD52DE" w:rsidRPr="000C619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25" w:type="dxa"/>
          </w:tcPr>
          <w:p w:rsidR="00DD52DE" w:rsidRPr="000C619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763" w:type="dxa"/>
          </w:tcPr>
          <w:p w:rsidR="00DD52DE" w:rsidRPr="000C619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618" w:type="dxa"/>
          </w:tcPr>
          <w:p w:rsidR="00DD52DE" w:rsidRPr="000C619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Тариф,</w:t>
            </w:r>
          </w:p>
          <w:p w:rsidR="00DD52DE" w:rsidRPr="000C6198" w:rsidRDefault="00DD52DE" w:rsidP="009D355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</w:tc>
      </w:tr>
      <w:tr w:rsidR="00EB3C83" w:rsidRPr="000C6198" w:rsidTr="00083231">
        <w:trPr>
          <w:trHeight w:val="310"/>
        </w:trPr>
        <w:tc>
          <w:tcPr>
            <w:tcW w:w="666" w:type="dxa"/>
          </w:tcPr>
          <w:p w:rsidR="00EB3C83" w:rsidRPr="000C6198" w:rsidRDefault="00EB3C83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5" w:type="dxa"/>
          </w:tcPr>
          <w:p w:rsidR="00EB3C83" w:rsidRPr="000C6198" w:rsidRDefault="00EB3C83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3" w:type="dxa"/>
          </w:tcPr>
          <w:p w:rsidR="00EB3C83" w:rsidRPr="000C6198" w:rsidRDefault="00EB3C83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8" w:type="dxa"/>
          </w:tcPr>
          <w:p w:rsidR="00EB3C83" w:rsidRPr="000C6198" w:rsidRDefault="00EB3C83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4FA7" w:rsidRPr="000C6198" w:rsidTr="00050B1D">
        <w:trPr>
          <w:trHeight w:val="882"/>
        </w:trPr>
        <w:tc>
          <w:tcPr>
            <w:tcW w:w="666" w:type="dxa"/>
            <w:vAlign w:val="center"/>
          </w:tcPr>
          <w:p w:rsidR="00094FA7" w:rsidRPr="000C6198" w:rsidRDefault="00050B1D" w:rsidP="00050B1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4FA7" w:rsidRPr="000C61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5" w:type="dxa"/>
            <w:vAlign w:val="center"/>
          </w:tcPr>
          <w:p w:rsidR="00094FA7" w:rsidRPr="000C6198" w:rsidRDefault="00050B1D" w:rsidP="00050B1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для обучения детей дошкольного возраста «Весёлая палитра»</w:t>
            </w:r>
          </w:p>
        </w:tc>
        <w:tc>
          <w:tcPr>
            <w:tcW w:w="1763" w:type="dxa"/>
            <w:vAlign w:val="center"/>
          </w:tcPr>
          <w:p w:rsidR="00094FA7" w:rsidRPr="000C6198" w:rsidRDefault="00050B1D" w:rsidP="00050B1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  <w:r w:rsidR="00A85CDF">
              <w:rPr>
                <w:rFonts w:ascii="Times New Roman" w:hAnsi="Times New Roman" w:cs="Times New Roman"/>
                <w:sz w:val="28"/>
                <w:szCs w:val="28"/>
              </w:rPr>
              <w:t xml:space="preserve"> с 1 учащегося</w:t>
            </w:r>
          </w:p>
        </w:tc>
        <w:tc>
          <w:tcPr>
            <w:tcW w:w="1618" w:type="dxa"/>
            <w:vAlign w:val="center"/>
          </w:tcPr>
          <w:p w:rsidR="00094FA7" w:rsidRPr="000C6198" w:rsidRDefault="00050B1D" w:rsidP="00050B1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1 00</w:t>
            </w:r>
            <w:r w:rsidR="00094FA7" w:rsidRPr="000C619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D31584" w:rsidRDefault="00D31584" w:rsidP="00192D54">
      <w:pPr>
        <w:spacing w:after="0" w:line="192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31584" w:rsidRDefault="00D31584" w:rsidP="00192D54">
      <w:pPr>
        <w:spacing w:after="0" w:line="192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F72" w:rsidRDefault="00433F72" w:rsidP="00192D54">
      <w:pPr>
        <w:spacing w:after="0" w:line="192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B1D" w:rsidRDefault="00050B1D" w:rsidP="00192D54">
      <w:pPr>
        <w:spacing w:after="0" w:line="192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6E9" w:rsidRPr="00192D54" w:rsidRDefault="006D66E9" w:rsidP="00192D54">
      <w:pPr>
        <w:spacing w:after="0" w:line="192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D54" w:rsidRPr="00192D54" w:rsidRDefault="00192D54" w:rsidP="00192D54">
      <w:pPr>
        <w:spacing w:after="0" w:line="192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7479"/>
        <w:gridCol w:w="2302"/>
      </w:tblGrid>
      <w:tr w:rsidR="005B1354" w:rsidRPr="00721668" w:rsidTr="00433F72">
        <w:trPr>
          <w:trHeight w:val="665"/>
        </w:trPr>
        <w:tc>
          <w:tcPr>
            <w:tcW w:w="7479" w:type="dxa"/>
            <w:shd w:val="clear" w:color="auto" w:fill="auto"/>
          </w:tcPr>
          <w:p w:rsidR="005B1354" w:rsidRPr="00AE0863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строительства, </w:t>
            </w:r>
          </w:p>
          <w:p w:rsidR="005B1354" w:rsidRPr="005B1354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>ЖКХ и тарифно-ценовой политики</w:t>
            </w:r>
          </w:p>
        </w:tc>
        <w:tc>
          <w:tcPr>
            <w:tcW w:w="2302" w:type="dxa"/>
            <w:shd w:val="clear" w:color="auto" w:fill="auto"/>
          </w:tcPr>
          <w:p w:rsidR="00433F72" w:rsidRDefault="00433F72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354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 xml:space="preserve">А.А. Исаченко </w:t>
            </w:r>
          </w:p>
          <w:p w:rsidR="00433F72" w:rsidRPr="00AE0863" w:rsidRDefault="00433F72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354" w:rsidRPr="00721668" w:rsidTr="00433F72">
        <w:trPr>
          <w:trHeight w:val="990"/>
        </w:trPr>
        <w:tc>
          <w:tcPr>
            <w:tcW w:w="7479" w:type="dxa"/>
            <w:shd w:val="clear" w:color="auto" w:fill="auto"/>
          </w:tcPr>
          <w:p w:rsidR="005B1354" w:rsidRPr="005B1354" w:rsidRDefault="00050B1D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Врио н</w:t>
            </w:r>
            <w:r w:rsidR="005B1354" w:rsidRPr="005B1354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B1354" w:rsidRPr="005B1354">
              <w:rPr>
                <w:rFonts w:ascii="Times New Roman" w:hAnsi="Times New Roman" w:cs="Times New Roman"/>
                <w:sz w:val="28"/>
                <w:szCs w:val="28"/>
              </w:rPr>
              <w:t xml:space="preserve"> отдела юридической</w:t>
            </w:r>
          </w:p>
          <w:p w:rsidR="005B1354" w:rsidRPr="005B1354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 xml:space="preserve">работы и социально-трудовых </w:t>
            </w:r>
          </w:p>
          <w:p w:rsidR="005B1354" w:rsidRPr="00AE0863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</w:p>
        </w:tc>
        <w:tc>
          <w:tcPr>
            <w:tcW w:w="2302" w:type="dxa"/>
            <w:shd w:val="clear" w:color="auto" w:fill="auto"/>
          </w:tcPr>
          <w:p w:rsidR="005B1354" w:rsidRPr="005B1354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354" w:rsidRPr="005B1354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354" w:rsidRPr="00AE0863" w:rsidRDefault="00050B1D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Кабова</w:t>
            </w:r>
          </w:p>
        </w:tc>
      </w:tr>
    </w:tbl>
    <w:p w:rsidR="00CB1B39" w:rsidRPr="00CB1B39" w:rsidRDefault="00CB1B39" w:rsidP="00867E95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sectPr w:rsidR="00CB1B39" w:rsidRPr="00CB1B39" w:rsidSect="005974C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BC4" w:rsidRDefault="00091BC4" w:rsidP="00A24123">
      <w:pPr>
        <w:spacing w:after="0" w:line="240" w:lineRule="auto"/>
      </w:pPr>
      <w:r>
        <w:separator/>
      </w:r>
    </w:p>
  </w:endnote>
  <w:endnote w:type="continuationSeparator" w:id="0">
    <w:p w:rsidR="00091BC4" w:rsidRDefault="00091BC4" w:rsidP="00A2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BC4" w:rsidRDefault="00091BC4" w:rsidP="00A24123">
      <w:pPr>
        <w:spacing w:after="0" w:line="240" w:lineRule="auto"/>
      </w:pPr>
      <w:r>
        <w:separator/>
      </w:r>
    </w:p>
  </w:footnote>
  <w:footnote w:type="continuationSeparator" w:id="0">
    <w:p w:rsidR="00091BC4" w:rsidRDefault="00091BC4" w:rsidP="00A24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A6065A4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1FA74F8"/>
    <w:multiLevelType w:val="multilevel"/>
    <w:tmpl w:val="3AF896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77E2F"/>
    <w:multiLevelType w:val="hybridMultilevel"/>
    <w:tmpl w:val="4352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2B40"/>
    <w:multiLevelType w:val="multilevel"/>
    <w:tmpl w:val="BE24F0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7608D8"/>
    <w:multiLevelType w:val="hybridMultilevel"/>
    <w:tmpl w:val="0EBEE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1721"/>
    <w:multiLevelType w:val="multilevel"/>
    <w:tmpl w:val="BA9EC41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2D76BD"/>
    <w:multiLevelType w:val="multilevel"/>
    <w:tmpl w:val="EAC88E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6926AE"/>
    <w:multiLevelType w:val="multilevel"/>
    <w:tmpl w:val="F7FAF4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097133"/>
    <w:multiLevelType w:val="multilevel"/>
    <w:tmpl w:val="DC4496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EE"/>
    <w:rsid w:val="000039C3"/>
    <w:rsid w:val="00015D16"/>
    <w:rsid w:val="00026423"/>
    <w:rsid w:val="000413C7"/>
    <w:rsid w:val="00050B1D"/>
    <w:rsid w:val="00076A39"/>
    <w:rsid w:val="00083231"/>
    <w:rsid w:val="00091BC4"/>
    <w:rsid w:val="00094FA7"/>
    <w:rsid w:val="000B739C"/>
    <w:rsid w:val="000C6198"/>
    <w:rsid w:val="000F4CE4"/>
    <w:rsid w:val="001219D3"/>
    <w:rsid w:val="00162027"/>
    <w:rsid w:val="00162E69"/>
    <w:rsid w:val="0017494B"/>
    <w:rsid w:val="00192D54"/>
    <w:rsid w:val="001A03F9"/>
    <w:rsid w:val="001D7869"/>
    <w:rsid w:val="001E1927"/>
    <w:rsid w:val="001E3061"/>
    <w:rsid w:val="00232927"/>
    <w:rsid w:val="00244FCB"/>
    <w:rsid w:val="00247701"/>
    <w:rsid w:val="002765B5"/>
    <w:rsid w:val="00287B29"/>
    <w:rsid w:val="00290476"/>
    <w:rsid w:val="002C5925"/>
    <w:rsid w:val="00302FE6"/>
    <w:rsid w:val="00333BF7"/>
    <w:rsid w:val="00335EC2"/>
    <w:rsid w:val="003504F1"/>
    <w:rsid w:val="003522DB"/>
    <w:rsid w:val="00354B52"/>
    <w:rsid w:val="00362F0E"/>
    <w:rsid w:val="003A154E"/>
    <w:rsid w:val="003D533D"/>
    <w:rsid w:val="003F094E"/>
    <w:rsid w:val="004239F8"/>
    <w:rsid w:val="00433F72"/>
    <w:rsid w:val="00473308"/>
    <w:rsid w:val="00487030"/>
    <w:rsid w:val="004D5222"/>
    <w:rsid w:val="004F1532"/>
    <w:rsid w:val="004F42D2"/>
    <w:rsid w:val="005001D2"/>
    <w:rsid w:val="0051528B"/>
    <w:rsid w:val="00532057"/>
    <w:rsid w:val="0054479F"/>
    <w:rsid w:val="00553EEE"/>
    <w:rsid w:val="00584719"/>
    <w:rsid w:val="005974C4"/>
    <w:rsid w:val="005A1CC1"/>
    <w:rsid w:val="005B1354"/>
    <w:rsid w:val="005C080C"/>
    <w:rsid w:val="005F5728"/>
    <w:rsid w:val="0060582F"/>
    <w:rsid w:val="00657A2A"/>
    <w:rsid w:val="0066703F"/>
    <w:rsid w:val="006C2F4B"/>
    <w:rsid w:val="006D66E9"/>
    <w:rsid w:val="007532F5"/>
    <w:rsid w:val="00764A6F"/>
    <w:rsid w:val="007918C2"/>
    <w:rsid w:val="007C2A51"/>
    <w:rsid w:val="007F12B6"/>
    <w:rsid w:val="0085617E"/>
    <w:rsid w:val="00867E95"/>
    <w:rsid w:val="00893085"/>
    <w:rsid w:val="00925C53"/>
    <w:rsid w:val="00925E18"/>
    <w:rsid w:val="00945FC8"/>
    <w:rsid w:val="0094747D"/>
    <w:rsid w:val="009568EB"/>
    <w:rsid w:val="009630F2"/>
    <w:rsid w:val="0096366A"/>
    <w:rsid w:val="0099452C"/>
    <w:rsid w:val="009C49A4"/>
    <w:rsid w:val="009D355C"/>
    <w:rsid w:val="00A03459"/>
    <w:rsid w:val="00A035B1"/>
    <w:rsid w:val="00A24123"/>
    <w:rsid w:val="00A442B1"/>
    <w:rsid w:val="00A650B7"/>
    <w:rsid w:val="00A83D25"/>
    <w:rsid w:val="00A85CDF"/>
    <w:rsid w:val="00A92001"/>
    <w:rsid w:val="00AB6821"/>
    <w:rsid w:val="00AF472A"/>
    <w:rsid w:val="00B0077A"/>
    <w:rsid w:val="00B317D3"/>
    <w:rsid w:val="00B477C0"/>
    <w:rsid w:val="00B91158"/>
    <w:rsid w:val="00B97EAF"/>
    <w:rsid w:val="00BD6B20"/>
    <w:rsid w:val="00BF7907"/>
    <w:rsid w:val="00C14743"/>
    <w:rsid w:val="00C27C5B"/>
    <w:rsid w:val="00C464C4"/>
    <w:rsid w:val="00C65E04"/>
    <w:rsid w:val="00C66D90"/>
    <w:rsid w:val="00C83DBE"/>
    <w:rsid w:val="00CB14FB"/>
    <w:rsid w:val="00CB1B39"/>
    <w:rsid w:val="00CD1A6D"/>
    <w:rsid w:val="00CE2F51"/>
    <w:rsid w:val="00D05F1D"/>
    <w:rsid w:val="00D07C68"/>
    <w:rsid w:val="00D1404D"/>
    <w:rsid w:val="00D31584"/>
    <w:rsid w:val="00D40847"/>
    <w:rsid w:val="00DA490F"/>
    <w:rsid w:val="00DD52DE"/>
    <w:rsid w:val="00DE37F3"/>
    <w:rsid w:val="00DF1ED8"/>
    <w:rsid w:val="00E03B4E"/>
    <w:rsid w:val="00E07354"/>
    <w:rsid w:val="00E75649"/>
    <w:rsid w:val="00E94471"/>
    <w:rsid w:val="00EB3C83"/>
    <w:rsid w:val="00EF18E4"/>
    <w:rsid w:val="00F21DA9"/>
    <w:rsid w:val="00F323E6"/>
    <w:rsid w:val="00F5175F"/>
    <w:rsid w:val="00F708D7"/>
    <w:rsid w:val="00F80E05"/>
    <w:rsid w:val="00F97A9C"/>
    <w:rsid w:val="00FA2B34"/>
    <w:rsid w:val="00FB0A3D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D206"/>
  <w15:docId w15:val="{03AF4BB7-CEB3-45F1-B3E4-D1A62AC4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E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80C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C464C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C464C4"/>
    <w:pPr>
      <w:widowControl w:val="0"/>
      <w:shd w:val="clear" w:color="auto" w:fill="FFFFFF"/>
      <w:spacing w:after="0" w:line="307" w:lineRule="exact"/>
      <w:ind w:hanging="960"/>
      <w:jc w:val="both"/>
    </w:pPr>
    <w:rPr>
      <w:rFonts w:ascii="Times New Roman" w:eastAsia="Times New Roman" w:hAnsi="Times New Roman" w:cs="Times New Roman"/>
      <w:spacing w:val="-1"/>
      <w:sz w:val="23"/>
      <w:szCs w:val="23"/>
    </w:rPr>
  </w:style>
  <w:style w:type="paragraph" w:customStyle="1" w:styleId="3">
    <w:name w:val="Основной текст3"/>
    <w:basedOn w:val="a"/>
    <w:rsid w:val="0066703F"/>
    <w:pPr>
      <w:widowControl w:val="0"/>
      <w:shd w:val="clear" w:color="auto" w:fill="FFFFFF"/>
      <w:spacing w:after="300" w:line="274" w:lineRule="exact"/>
      <w:ind w:hanging="360"/>
    </w:pPr>
    <w:rPr>
      <w:rFonts w:ascii="Times New Roman" w:eastAsia="Times New Roman" w:hAnsi="Times New Roman" w:cs="Times New Roman"/>
      <w:spacing w:val="-1"/>
      <w:sz w:val="20"/>
      <w:szCs w:val="20"/>
    </w:rPr>
  </w:style>
  <w:style w:type="table" w:styleId="a7">
    <w:name w:val="Table Grid"/>
    <w:basedOn w:val="a1"/>
    <w:uiPriority w:val="39"/>
    <w:rsid w:val="0023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123"/>
  </w:style>
  <w:style w:type="paragraph" w:styleId="aa">
    <w:name w:val="footer"/>
    <w:basedOn w:val="a"/>
    <w:link w:val="ab"/>
    <w:uiPriority w:val="99"/>
    <w:unhideWhenUsed/>
    <w:rsid w:val="00A2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5CB31-E30E-4182-BA8D-B4794186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17</cp:revision>
  <cp:lastPrinted>2023-09-28T13:50:00Z</cp:lastPrinted>
  <dcterms:created xsi:type="dcterms:W3CDTF">2022-11-03T09:18:00Z</dcterms:created>
  <dcterms:modified xsi:type="dcterms:W3CDTF">2023-10-04T07:16:00Z</dcterms:modified>
</cp:coreProperties>
</file>